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F8" w:rsidRPr="00E31DF5" w:rsidRDefault="00B869F8" w:rsidP="00B869F8">
      <w:pPr>
        <w:spacing w:line="240" w:lineRule="auto"/>
        <w:ind w:left="-284"/>
      </w:pPr>
      <w:r w:rsidRPr="002161B0">
        <w:t>Urząd Gminy S</w:t>
      </w:r>
      <w:r>
        <w:t>piczyn</w:t>
      </w:r>
      <w:r w:rsidRPr="002161B0">
        <w:t xml:space="preserve"> </w:t>
      </w:r>
      <w:r>
        <w:br/>
      </w:r>
      <w:proofErr w:type="spellStart"/>
      <w:r>
        <w:t>Spiczyn</w:t>
      </w:r>
      <w:proofErr w:type="spellEnd"/>
      <w:r>
        <w:t xml:space="preserve"> 10c,  21-077 Spiczyn </w:t>
      </w:r>
      <w:r>
        <w:br/>
      </w:r>
      <w:r w:rsidRPr="00E31DF5">
        <w:t xml:space="preserve">e-mail: </w:t>
      </w:r>
      <w:hyperlink r:id="rId6" w:history="1">
        <w:r w:rsidRPr="00721023">
          <w:rPr>
            <w:rStyle w:val="Hipercze"/>
          </w:rPr>
          <w:t>gmina@spiczyn.pl</w:t>
        </w:r>
      </w:hyperlink>
      <w:r w:rsidRPr="00E31DF5">
        <w:t xml:space="preserve"> </w:t>
      </w:r>
    </w:p>
    <w:p w:rsidR="00B869F8" w:rsidRPr="00E31DF5" w:rsidRDefault="00B869F8" w:rsidP="00B869F8">
      <w:pPr>
        <w:spacing w:line="240" w:lineRule="auto"/>
        <w:jc w:val="both"/>
      </w:pPr>
      <w:r w:rsidRPr="00E31DF5">
        <w:t xml:space="preserve">                                                </w:t>
      </w:r>
      <w:r>
        <w:t xml:space="preserve"> </w:t>
      </w:r>
    </w:p>
    <w:p w:rsidR="00B869F8" w:rsidRPr="000F2AA6" w:rsidRDefault="00B869F8" w:rsidP="00B869F8">
      <w:pPr>
        <w:spacing w:line="240" w:lineRule="auto"/>
        <w:ind w:left="-284"/>
        <w:jc w:val="both"/>
        <w:rPr>
          <w:b/>
        </w:rPr>
      </w:pPr>
      <w:r w:rsidRPr="00980A7C">
        <w:t>Prosimy o dokładne wypełnienie zgłoszenia i dostarczenie do Urzędu Gminy w</w:t>
      </w:r>
      <w:r>
        <w:t xml:space="preserve"> Spiczynie</w:t>
      </w:r>
      <w:r w:rsidRPr="00980A7C">
        <w:t xml:space="preserve">, </w:t>
      </w:r>
      <w:r>
        <w:t>sekretariat</w:t>
      </w:r>
      <w:r w:rsidRPr="00980A7C">
        <w:t xml:space="preserve"> lub pocztą na adres: Urząd Gminy </w:t>
      </w:r>
      <w:r>
        <w:t>Spiczyn, Spiczyn 10c, 21-077 Spiczyn</w:t>
      </w:r>
      <w:r w:rsidRPr="00980A7C">
        <w:t xml:space="preserve"> </w:t>
      </w:r>
      <w:r w:rsidRPr="00980A7C">
        <w:rPr>
          <w:b/>
        </w:rPr>
        <w:t>w terminie 14 dni od dnia dostarczenia zgłoszenia.</w:t>
      </w:r>
      <w:r>
        <w:rPr>
          <w:b/>
        </w:rPr>
        <w:t xml:space="preserve"> </w:t>
      </w:r>
      <w:r w:rsidRPr="00980A7C">
        <w:t xml:space="preserve">Druk </w:t>
      </w:r>
      <w:r>
        <w:t>zgłoszenia można również pobrać</w:t>
      </w:r>
      <w:r w:rsidRPr="00980A7C">
        <w:t xml:space="preserve"> ze </w:t>
      </w:r>
      <w:r>
        <w:t>strony internetowej tutejszego urzędu.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6"/>
        <w:gridCol w:w="4781"/>
      </w:tblGrid>
      <w:tr w:rsidR="00B869F8" w:rsidTr="00906DBD">
        <w:trPr>
          <w:trHeight w:val="1077"/>
        </w:trPr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Właściciel nieruchomości</w:t>
            </w:r>
          </w:p>
          <w:p w:rsidR="00B869F8" w:rsidRDefault="00B869F8" w:rsidP="00906DB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 xml:space="preserve">Użytkownik  </w:t>
            </w:r>
            <w:bookmarkStart w:id="0" w:name="_GoBack"/>
            <w:bookmarkEnd w:id="0"/>
          </w:p>
          <w:p w:rsidR="00B869F8" w:rsidRDefault="00B869F8" w:rsidP="00906DB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 xml:space="preserve">Inna forma użytkowania 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>Adres nieruchomości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 xml:space="preserve">Liczba osób zamieszkujących 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>Roczne zużycie wody czystej (m</w:t>
            </w:r>
            <w:r w:rsidRPr="002F0C82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 xml:space="preserve">Dane techniczne zbiornika bezodpływowego /oczyszczalni/ </w:t>
            </w:r>
          </w:p>
        </w:tc>
        <w:tc>
          <w:tcPr>
            <w:tcW w:w="47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69F8" w:rsidRDefault="00B869F8" w:rsidP="00906DBD">
            <w:pPr>
              <w:spacing w:line="240" w:lineRule="auto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>Pojemność zbiornika (szamba)  /m3/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 xml:space="preserve">Technologia wykonania zbiornika /kręgi betonowe, metalowy, poliestrowy, zalewane betonem, itd./ </w:t>
            </w:r>
            <w:r>
              <w:br/>
              <w:t xml:space="preserve">Typ przydomowej oczyszczalni 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>Czy jest podpisana umowa z firmą na opróżnienie zbiornika?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 xml:space="preserve">Nazwa i adres firmy świadczącej usługę wywozu nieczystości </w:t>
            </w:r>
            <w:r>
              <w:br/>
              <w:t>Data zawarcia umowy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Pr="000F2AA6" w:rsidRDefault="00B869F8" w:rsidP="00906DBD">
            <w:pPr>
              <w:spacing w:line="240" w:lineRule="auto"/>
            </w:pPr>
            <w:r>
              <w:t xml:space="preserve">Podać  częstotliwość opróżniania zbiornika /m3/ /tydzień, miesiąc lub rok/ </w:t>
            </w:r>
          </w:p>
          <w:p w:rsidR="00B869F8" w:rsidRDefault="00B869F8" w:rsidP="00906DBD">
            <w:pPr>
              <w:spacing w:line="240" w:lineRule="auto"/>
            </w:pPr>
            <w:r>
              <w:t xml:space="preserve">W przypadku oczyszczalni podać ilość wywożonego osadu 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  <w:tr w:rsidR="00B869F8" w:rsidTr="00906DBD">
        <w:tc>
          <w:tcPr>
            <w:tcW w:w="5109" w:type="dxa"/>
            <w:gridSpan w:val="2"/>
            <w:shd w:val="clear" w:color="auto" w:fill="auto"/>
          </w:tcPr>
          <w:p w:rsidR="00B869F8" w:rsidRDefault="00B869F8" w:rsidP="00906DBD">
            <w:pPr>
              <w:spacing w:line="240" w:lineRule="auto"/>
            </w:pPr>
            <w:r>
              <w:t xml:space="preserve">Data ostatniego wywozu nieczystości </w:t>
            </w:r>
          </w:p>
        </w:tc>
        <w:tc>
          <w:tcPr>
            <w:tcW w:w="4781" w:type="dxa"/>
            <w:shd w:val="clear" w:color="auto" w:fill="auto"/>
          </w:tcPr>
          <w:p w:rsidR="00B869F8" w:rsidRDefault="00B869F8" w:rsidP="00906DBD">
            <w:pPr>
              <w:spacing w:line="240" w:lineRule="auto"/>
              <w:jc w:val="both"/>
            </w:pPr>
          </w:p>
        </w:tc>
      </w:tr>
    </w:tbl>
    <w:p w:rsidR="00B869F8" w:rsidRPr="00056636" w:rsidRDefault="00B869F8" w:rsidP="00B869F8">
      <w:pPr>
        <w:spacing w:line="240" w:lineRule="auto"/>
        <w:ind w:left="-284"/>
        <w:jc w:val="both"/>
        <w:rPr>
          <w:sz w:val="20"/>
          <w:szCs w:val="20"/>
        </w:rPr>
      </w:pPr>
      <w:r w:rsidRPr="00056636">
        <w:rPr>
          <w:sz w:val="20"/>
          <w:szCs w:val="20"/>
        </w:rPr>
        <w:t xml:space="preserve">Oświadczam, że wyrażam  zgodę na przetwarzanie moich danych osobowych zawartych w niniejszej ankiecie, zgodnie z ustawą z 29 sierpnia 1997r. o ochronie danych osobowych (Dz. U. z 2002r. Nr 101, poz. 926 z </w:t>
      </w:r>
      <w:proofErr w:type="spellStart"/>
      <w:r w:rsidRPr="00056636">
        <w:rPr>
          <w:sz w:val="20"/>
          <w:szCs w:val="20"/>
        </w:rPr>
        <w:t>późn</w:t>
      </w:r>
      <w:proofErr w:type="spellEnd"/>
      <w:r w:rsidRPr="00056636">
        <w:rPr>
          <w:sz w:val="20"/>
          <w:szCs w:val="20"/>
        </w:rPr>
        <w:t xml:space="preserve">. zm.) </w:t>
      </w:r>
    </w:p>
    <w:p w:rsidR="00B869F8" w:rsidRDefault="00B869F8" w:rsidP="00B869F8">
      <w:pPr>
        <w:spacing w:line="240" w:lineRule="auto"/>
        <w:jc w:val="both"/>
      </w:pPr>
      <w:r w:rsidRPr="00701E42">
        <w:t>Potwierd</w:t>
      </w:r>
      <w:r>
        <w:t>zam zgodność powyższych danych</w:t>
      </w:r>
    </w:p>
    <w:p w:rsidR="00B869F8" w:rsidRPr="00962B45" w:rsidRDefault="00B869F8" w:rsidP="00B869F8">
      <w:pPr>
        <w:spacing w:line="240" w:lineRule="auto"/>
        <w:jc w:val="both"/>
      </w:pPr>
      <w:r w:rsidRPr="00701E42">
        <w:t xml:space="preserve">.............................................................................................................................................................. </w:t>
      </w:r>
      <w:r>
        <w:t xml:space="preserve">              </w:t>
      </w:r>
      <w:r w:rsidRPr="00701E42">
        <w:t xml:space="preserve"> </w:t>
      </w:r>
      <w:r w:rsidRPr="00D57359">
        <w:t>(data, podpis właściciela/użytkownika)</w:t>
      </w:r>
    </w:p>
    <w:p w:rsidR="00B869F8" w:rsidRDefault="00B869F8" w:rsidP="00B869F8">
      <w:pPr>
        <w:spacing w:line="240" w:lineRule="auto"/>
      </w:pPr>
    </w:p>
    <w:p w:rsidR="00A5010E" w:rsidRPr="00B869F8" w:rsidRDefault="00A5010E" w:rsidP="00B869F8"/>
    <w:sectPr w:rsidR="00A5010E" w:rsidRPr="00B869F8" w:rsidSect="000F2AA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41A"/>
    <w:multiLevelType w:val="multilevel"/>
    <w:tmpl w:val="476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4520F"/>
    <w:multiLevelType w:val="multilevel"/>
    <w:tmpl w:val="0670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04646"/>
    <w:multiLevelType w:val="hybridMultilevel"/>
    <w:tmpl w:val="5A1C4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A3835"/>
    <w:multiLevelType w:val="multilevel"/>
    <w:tmpl w:val="30B6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D235D"/>
    <w:multiLevelType w:val="multilevel"/>
    <w:tmpl w:val="DBE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2"/>
    <w:rsid w:val="0000736D"/>
    <w:rsid w:val="00056636"/>
    <w:rsid w:val="000F2AA6"/>
    <w:rsid w:val="00225D5B"/>
    <w:rsid w:val="002F0C82"/>
    <w:rsid w:val="00880740"/>
    <w:rsid w:val="00962B45"/>
    <w:rsid w:val="00A5010E"/>
    <w:rsid w:val="00AB2D4E"/>
    <w:rsid w:val="00B360F9"/>
    <w:rsid w:val="00B869F8"/>
    <w:rsid w:val="00C406F5"/>
    <w:rsid w:val="00E20235"/>
    <w:rsid w:val="00E74EAC"/>
    <w:rsid w:val="00ED1ADF"/>
    <w:rsid w:val="00E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36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0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736D"/>
    <w:pPr>
      <w:ind w:left="720"/>
      <w:contextualSpacing/>
    </w:pPr>
  </w:style>
  <w:style w:type="character" w:styleId="Hipercze">
    <w:name w:val="Hyperlink"/>
    <w:rsid w:val="00A501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36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0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736D"/>
    <w:pPr>
      <w:ind w:left="720"/>
      <w:contextualSpacing/>
    </w:pPr>
  </w:style>
  <w:style w:type="character" w:styleId="Hipercze">
    <w:name w:val="Hyperlink"/>
    <w:rsid w:val="00A501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pic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6</cp:revision>
  <cp:lastPrinted>2016-04-25T15:41:00Z</cp:lastPrinted>
  <dcterms:created xsi:type="dcterms:W3CDTF">2016-05-12T09:42:00Z</dcterms:created>
  <dcterms:modified xsi:type="dcterms:W3CDTF">2016-05-19T08:45:00Z</dcterms:modified>
</cp:coreProperties>
</file>